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0F363" w14:textId="77777777" w:rsidR="00D96047" w:rsidRPr="00304D22" w:rsidRDefault="00D96047" w:rsidP="00E633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D22">
        <w:rPr>
          <w:rFonts w:ascii="Times New Roman" w:hAnsi="Times New Roman" w:cs="Times New Roman"/>
          <w:b/>
          <w:sz w:val="24"/>
          <w:szCs w:val="24"/>
        </w:rPr>
        <w:t>Предисловие</w:t>
      </w:r>
    </w:p>
    <w:p w14:paraId="2CB614B4" w14:textId="77777777" w:rsidR="00D96047" w:rsidRPr="00304D22" w:rsidRDefault="00D96047" w:rsidP="00E633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44FB0E" w14:textId="774671C8" w:rsidR="00D96047" w:rsidRPr="00304D22" w:rsidRDefault="00A4017F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D22">
        <w:rPr>
          <w:rFonts w:ascii="Times New Roman" w:hAnsi="Times New Roman" w:cs="Times New Roman"/>
          <w:b/>
          <w:sz w:val="24"/>
          <w:szCs w:val="24"/>
        </w:rPr>
        <w:t>1 </w:t>
      </w:r>
      <w:r w:rsidR="00611122" w:rsidRPr="00304D22">
        <w:rPr>
          <w:rFonts w:ascii="Times New Roman" w:hAnsi="Times New Roman" w:cs="Times New Roman"/>
          <w:b/>
          <w:sz w:val="24"/>
          <w:szCs w:val="24"/>
        </w:rPr>
        <w:t>ПОДГОТОВЛЕН</w:t>
      </w:r>
      <w:r w:rsidR="00D96047" w:rsidRPr="00304D22">
        <w:rPr>
          <w:rFonts w:ascii="Times New Roman" w:hAnsi="Times New Roman" w:cs="Times New Roman"/>
          <w:b/>
          <w:sz w:val="24"/>
          <w:szCs w:val="24"/>
        </w:rPr>
        <w:t xml:space="preserve"> И ВНЕСЕН </w:t>
      </w:r>
      <w:r w:rsidR="00AB7F64" w:rsidRPr="00304D22">
        <w:rPr>
          <w:rFonts w:ascii="Times New Roman" w:hAnsi="Times New Roman" w:cs="Times New Roman"/>
          <w:sz w:val="24"/>
          <w:szCs w:val="24"/>
        </w:rPr>
        <w:t>РГП на ПХВ «Казахстанский инстит</w:t>
      </w:r>
      <w:r w:rsidR="00596487" w:rsidRPr="00304D22">
        <w:rPr>
          <w:rFonts w:ascii="Times New Roman" w:hAnsi="Times New Roman" w:cs="Times New Roman"/>
          <w:sz w:val="24"/>
          <w:szCs w:val="24"/>
        </w:rPr>
        <w:t>ут стандартизации и метрологии</w:t>
      </w:r>
      <w:r w:rsidR="00AB7F64" w:rsidRPr="00304D22">
        <w:rPr>
          <w:rFonts w:ascii="Times New Roman" w:hAnsi="Times New Roman" w:cs="Times New Roman"/>
          <w:sz w:val="24"/>
          <w:szCs w:val="24"/>
        </w:rPr>
        <w:t>» Комитета технического регулирования и метр</w:t>
      </w:r>
      <w:r w:rsidR="00E935EC" w:rsidRPr="00304D22">
        <w:rPr>
          <w:rFonts w:ascii="Times New Roman" w:hAnsi="Times New Roman" w:cs="Times New Roman"/>
          <w:sz w:val="24"/>
          <w:szCs w:val="24"/>
        </w:rPr>
        <w:t>ологии Министерства торговли и интеграции</w:t>
      </w:r>
      <w:r w:rsidR="00AB7F64" w:rsidRPr="00304D22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14:paraId="516034BB" w14:textId="77777777" w:rsidR="00D96047" w:rsidRPr="00304D22" w:rsidRDefault="00D96047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D3D24E" w14:textId="77777777" w:rsidR="003A327F" w:rsidRPr="00304D22" w:rsidRDefault="00A4017F" w:rsidP="003A32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D22">
        <w:rPr>
          <w:rFonts w:ascii="Times New Roman" w:hAnsi="Times New Roman" w:cs="Times New Roman"/>
          <w:b/>
          <w:sz w:val="24"/>
          <w:szCs w:val="24"/>
        </w:rPr>
        <w:t>2 </w:t>
      </w:r>
      <w:r w:rsidR="00D96047" w:rsidRPr="00304D22">
        <w:rPr>
          <w:rFonts w:ascii="Times New Roman" w:hAnsi="Times New Roman" w:cs="Times New Roman"/>
          <w:b/>
          <w:sz w:val="24"/>
          <w:szCs w:val="24"/>
        </w:rPr>
        <w:t xml:space="preserve">УТВЕРЖДЕН И ВВЕДЕН В ДЕЙСТВИЕ </w:t>
      </w:r>
      <w:r w:rsidR="00D96047" w:rsidRPr="00304D22">
        <w:rPr>
          <w:rFonts w:ascii="Times New Roman" w:hAnsi="Times New Roman" w:cs="Times New Roman"/>
          <w:sz w:val="24"/>
          <w:szCs w:val="24"/>
        </w:rPr>
        <w:t>приказом</w:t>
      </w:r>
      <w:r w:rsidR="004F46FD" w:rsidRPr="00304D22">
        <w:rPr>
          <w:rFonts w:ascii="Times New Roman" w:hAnsi="Times New Roman" w:cs="Times New Roman"/>
          <w:sz w:val="24"/>
          <w:szCs w:val="24"/>
        </w:rPr>
        <w:t xml:space="preserve"> Председателя </w:t>
      </w:r>
      <w:r w:rsidR="00D96047" w:rsidRPr="00304D22">
        <w:rPr>
          <w:rFonts w:ascii="Times New Roman" w:hAnsi="Times New Roman" w:cs="Times New Roman"/>
          <w:sz w:val="24"/>
          <w:szCs w:val="24"/>
        </w:rPr>
        <w:t xml:space="preserve">Комитета технического регулирования и метрологии Министерства </w:t>
      </w:r>
      <w:r w:rsidR="00E935EC" w:rsidRPr="00304D22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="00D96047" w:rsidRPr="00304D22">
        <w:rPr>
          <w:rFonts w:ascii="Times New Roman" w:hAnsi="Times New Roman" w:cs="Times New Roman"/>
          <w:sz w:val="24"/>
          <w:szCs w:val="24"/>
        </w:rPr>
        <w:t xml:space="preserve">Республики Казахстан от </w:t>
      </w:r>
      <w:r w:rsidR="00312B20" w:rsidRPr="00304D22">
        <w:rPr>
          <w:rFonts w:ascii="Times New Roman" w:hAnsi="Times New Roman" w:cs="Times New Roman"/>
          <w:sz w:val="24"/>
          <w:szCs w:val="24"/>
        </w:rPr>
        <w:t>__________</w:t>
      </w:r>
      <w:r w:rsidR="00D96047" w:rsidRPr="00304D22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12B20" w:rsidRPr="00304D22">
        <w:rPr>
          <w:rFonts w:ascii="Times New Roman" w:hAnsi="Times New Roman" w:cs="Times New Roman"/>
          <w:sz w:val="24"/>
          <w:szCs w:val="24"/>
        </w:rPr>
        <w:t>_____</w:t>
      </w:r>
      <w:r w:rsidR="00D96047" w:rsidRPr="00304D22">
        <w:rPr>
          <w:rFonts w:ascii="Times New Roman" w:hAnsi="Times New Roman" w:cs="Times New Roman"/>
          <w:sz w:val="24"/>
          <w:szCs w:val="24"/>
        </w:rPr>
        <w:t>.</w:t>
      </w:r>
    </w:p>
    <w:p w14:paraId="4337FB83" w14:textId="77777777" w:rsidR="0036692F" w:rsidRPr="00304D22" w:rsidRDefault="0036692F" w:rsidP="00C77E6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B8B01F" w14:textId="4FFF958D" w:rsidR="00457234" w:rsidRPr="00304D22" w:rsidRDefault="0036692F" w:rsidP="000A59E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04D2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3</w:t>
      </w:r>
      <w:r w:rsidRPr="00304D2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D96047" w:rsidRPr="00304D22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Настоящий</w:t>
      </w:r>
      <w:r w:rsidR="00D96047" w:rsidRPr="00304D2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D96047" w:rsidRPr="00304D22">
        <w:rPr>
          <w:rFonts w:ascii="Times New Roman" w:hAnsi="Times New Roman" w:cs="Times New Roman"/>
          <w:color w:val="000000" w:themeColor="text1"/>
          <w:sz w:val="24"/>
          <w:szCs w:val="24"/>
        </w:rPr>
        <w:t>стандарт</w:t>
      </w:r>
      <w:r w:rsidR="00D96047" w:rsidRPr="00304D2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D96047" w:rsidRPr="00304D22">
        <w:rPr>
          <w:rFonts w:ascii="Times New Roman" w:hAnsi="Times New Roman" w:cs="Times New Roman"/>
          <w:color w:val="000000" w:themeColor="text1"/>
          <w:sz w:val="24"/>
          <w:szCs w:val="24"/>
        </w:rPr>
        <w:t>идентичен</w:t>
      </w:r>
      <w:r w:rsidR="00D96047" w:rsidRPr="00304D2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A12800" w:rsidRPr="00304D22"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региональному</w:t>
      </w:r>
      <w:r w:rsidR="00505490" w:rsidRPr="00304D2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505490" w:rsidRPr="00304D22">
        <w:rPr>
          <w:rFonts w:ascii="Times New Roman" w:hAnsi="Times New Roman" w:cs="Times New Roman"/>
          <w:color w:val="000000" w:themeColor="text1"/>
          <w:sz w:val="24"/>
          <w:szCs w:val="24"/>
        </w:rPr>
        <w:t>стандарту</w:t>
      </w:r>
      <w:r w:rsidR="00457234" w:rsidRPr="00304D2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A12800" w:rsidRPr="00304D2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GSO 2468:2015 Halal foods – Management system requirements for transportation of goods and/or cargo chain services</w:t>
      </w:r>
      <w:r w:rsidR="00457234" w:rsidRPr="00304D2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 IDT (</w:t>
      </w:r>
      <w:r w:rsidR="0050579E" w:rsidRPr="00304D22">
        <w:rPr>
          <w:rFonts w:ascii="Times New Roman" w:hAnsi="Times New Roman" w:cs="Times New Roman"/>
          <w:sz w:val="24"/>
          <w:szCs w:val="24"/>
        </w:rPr>
        <w:t>Пищевая</w:t>
      </w:r>
      <w:r w:rsidR="0050579E" w:rsidRPr="00304D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0579E" w:rsidRPr="00304D22">
        <w:rPr>
          <w:rFonts w:ascii="Times New Roman" w:hAnsi="Times New Roman" w:cs="Times New Roman"/>
          <w:sz w:val="24"/>
          <w:szCs w:val="24"/>
        </w:rPr>
        <w:t>продукция</w:t>
      </w:r>
      <w:r w:rsidR="0050579E" w:rsidRPr="00304D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0579E" w:rsidRPr="00304D22">
        <w:rPr>
          <w:rFonts w:ascii="Times New Roman" w:hAnsi="Times New Roman" w:cs="Times New Roman"/>
          <w:sz w:val="24"/>
          <w:szCs w:val="24"/>
        </w:rPr>
        <w:t>Халал</w:t>
      </w:r>
      <w:proofErr w:type="spellEnd"/>
      <w:r w:rsidR="0050579E" w:rsidRPr="00304D2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50579E" w:rsidRPr="00304D22">
        <w:rPr>
          <w:rFonts w:ascii="Times New Roman" w:hAnsi="Times New Roman" w:cs="Times New Roman"/>
          <w:sz w:val="24"/>
          <w:szCs w:val="24"/>
        </w:rPr>
        <w:t>Требования к системе менеджмента для транспортировки товаров и/или услуг грузовой цепочки</w:t>
      </w:r>
      <w:r w:rsidR="00457234" w:rsidRPr="00304D22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  <w:proofErr w:type="gramEnd"/>
      <w:r w:rsidR="00457234" w:rsidRPr="00304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94985CE" w14:textId="474E5442" w:rsidR="00867153" w:rsidRPr="00304D22" w:rsidRDefault="00A12800" w:rsidP="008671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4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Региональный стандарт </w:t>
      </w:r>
      <w:r w:rsidRPr="00304D2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GSO</w:t>
      </w:r>
      <w:r w:rsidRPr="00304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2468:2015 </w:t>
      </w:r>
      <w:r w:rsidR="00867153" w:rsidRPr="00304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разработан Техническим комитетом </w:t>
      </w:r>
      <w:r w:rsidR="00EB0E8F" w:rsidRPr="00304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5E2504" w:rsidRPr="00304D2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GSO</w:t>
      </w:r>
      <w:r w:rsidR="00EB0E8F" w:rsidRPr="00304D22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EB0E8F" w:rsidRPr="00304D2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TC</w:t>
      </w:r>
      <w:r w:rsidR="00EB0E8F" w:rsidRPr="00304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2504" w:rsidRPr="00304D22">
        <w:rPr>
          <w:rFonts w:ascii="Times New Roman" w:hAnsi="Times New Roman" w:cs="Times New Roman"/>
          <w:color w:val="000000" w:themeColor="text1"/>
          <w:sz w:val="24"/>
          <w:szCs w:val="24"/>
        </w:rPr>
        <w:t>05</w:t>
      </w:r>
      <w:r w:rsidR="00EB0E8F" w:rsidRPr="00304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пищевым и сельскохозяйственным продуктам</w:t>
      </w:r>
      <w:r w:rsidR="00867153" w:rsidRPr="00304D2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9F02EF" w14:textId="6402349A" w:rsidR="00E63347" w:rsidRPr="00304D22" w:rsidRDefault="00E63347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D22">
        <w:rPr>
          <w:rFonts w:ascii="Times New Roman" w:hAnsi="Times New Roman" w:cs="Times New Roman"/>
          <w:sz w:val="24"/>
          <w:szCs w:val="24"/>
        </w:rPr>
        <w:t xml:space="preserve">Официальный экземпляр </w:t>
      </w:r>
      <w:r w:rsidR="007D4EA4" w:rsidRPr="00304D22">
        <w:rPr>
          <w:rFonts w:ascii="Times New Roman" w:hAnsi="Times New Roman" w:cs="Times New Roman"/>
          <w:sz w:val="24"/>
          <w:szCs w:val="24"/>
        </w:rPr>
        <w:t>регионального</w:t>
      </w:r>
      <w:r w:rsidRPr="00304D22">
        <w:rPr>
          <w:rFonts w:ascii="Times New Roman" w:hAnsi="Times New Roman" w:cs="Times New Roman"/>
          <w:sz w:val="24"/>
          <w:szCs w:val="24"/>
        </w:rPr>
        <w:t xml:space="preserve"> стандарта, на основе которого </w:t>
      </w:r>
      <w:r w:rsidR="00867153" w:rsidRPr="00304D22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Pr="00304D22">
        <w:rPr>
          <w:rFonts w:ascii="Times New Roman" w:hAnsi="Times New Roman" w:cs="Times New Roman"/>
          <w:sz w:val="24"/>
          <w:szCs w:val="24"/>
        </w:rPr>
        <w:t xml:space="preserve">настоящий национальный стандарт и на которые даны ссылки, имеются в </w:t>
      </w:r>
      <w:r w:rsidR="00400D11" w:rsidRPr="00304D22">
        <w:rPr>
          <w:rFonts w:ascii="Times New Roman" w:hAnsi="Times New Roman" w:cs="Times New Roman"/>
          <w:sz w:val="24"/>
          <w:szCs w:val="24"/>
        </w:rPr>
        <w:t>Е</w:t>
      </w:r>
      <w:r w:rsidRPr="00304D22">
        <w:rPr>
          <w:rFonts w:ascii="Times New Roman" w:hAnsi="Times New Roman" w:cs="Times New Roman"/>
          <w:sz w:val="24"/>
          <w:szCs w:val="24"/>
        </w:rPr>
        <w:t>дино</w:t>
      </w:r>
      <w:r w:rsidR="007322E5" w:rsidRPr="00304D22">
        <w:rPr>
          <w:rFonts w:ascii="Times New Roman" w:hAnsi="Times New Roman" w:cs="Times New Roman"/>
          <w:sz w:val="24"/>
          <w:szCs w:val="24"/>
        </w:rPr>
        <w:t>м</w:t>
      </w:r>
      <w:r w:rsidRPr="00304D22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322E5" w:rsidRPr="00304D22">
        <w:rPr>
          <w:rFonts w:ascii="Times New Roman" w:hAnsi="Times New Roman" w:cs="Times New Roman"/>
          <w:sz w:val="24"/>
          <w:szCs w:val="24"/>
        </w:rPr>
        <w:t>ом</w:t>
      </w:r>
      <w:r w:rsidRPr="00304D22">
        <w:rPr>
          <w:rFonts w:ascii="Times New Roman" w:hAnsi="Times New Roman" w:cs="Times New Roman"/>
          <w:sz w:val="24"/>
          <w:szCs w:val="24"/>
        </w:rPr>
        <w:t xml:space="preserve"> фонд</w:t>
      </w:r>
      <w:r w:rsidR="007322E5" w:rsidRPr="00304D22">
        <w:rPr>
          <w:rFonts w:ascii="Times New Roman" w:hAnsi="Times New Roman" w:cs="Times New Roman"/>
          <w:sz w:val="24"/>
          <w:szCs w:val="24"/>
        </w:rPr>
        <w:t>е</w:t>
      </w:r>
      <w:r w:rsidRPr="00304D22">
        <w:rPr>
          <w:rFonts w:ascii="Times New Roman" w:hAnsi="Times New Roman" w:cs="Times New Roman"/>
          <w:sz w:val="24"/>
          <w:szCs w:val="24"/>
        </w:rPr>
        <w:t xml:space="preserve"> нормативно технических документов.</w:t>
      </w:r>
    </w:p>
    <w:p w14:paraId="63404F28" w14:textId="19554177" w:rsidR="00A035CA" w:rsidRPr="00304D22" w:rsidRDefault="00A035CA" w:rsidP="00A03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D22">
        <w:rPr>
          <w:rFonts w:ascii="Times New Roman" w:hAnsi="Times New Roman" w:cs="Times New Roman"/>
          <w:sz w:val="24"/>
          <w:szCs w:val="24"/>
        </w:rPr>
        <w:t>Сведения о соответствии национальных ст</w:t>
      </w:r>
      <w:r w:rsidR="007D4EA4" w:rsidRPr="00304D22">
        <w:rPr>
          <w:rFonts w:ascii="Times New Roman" w:hAnsi="Times New Roman" w:cs="Times New Roman"/>
          <w:sz w:val="24"/>
          <w:szCs w:val="24"/>
        </w:rPr>
        <w:t>андартов ссылочным региональным</w:t>
      </w:r>
      <w:r w:rsidRPr="00304D22">
        <w:rPr>
          <w:rFonts w:ascii="Times New Roman" w:hAnsi="Times New Roman" w:cs="Times New Roman"/>
          <w:sz w:val="24"/>
          <w:szCs w:val="24"/>
        </w:rPr>
        <w:t xml:space="preserve"> стандартам, приведены в дополнительном приложении В.А «Сведения о соответствии национального ста</w:t>
      </w:r>
      <w:r w:rsidR="007D4EA4" w:rsidRPr="00304D22">
        <w:rPr>
          <w:rFonts w:ascii="Times New Roman" w:hAnsi="Times New Roman" w:cs="Times New Roman"/>
          <w:sz w:val="24"/>
          <w:szCs w:val="24"/>
        </w:rPr>
        <w:t>ндарта ссылочному региональному стандарту</w:t>
      </w:r>
      <w:r w:rsidRPr="00304D22">
        <w:rPr>
          <w:rFonts w:ascii="Times New Roman" w:hAnsi="Times New Roman" w:cs="Times New Roman"/>
          <w:sz w:val="24"/>
          <w:szCs w:val="24"/>
        </w:rPr>
        <w:t>».</w:t>
      </w:r>
    </w:p>
    <w:p w14:paraId="3529A48C" w14:textId="46C48584" w:rsidR="00A035CA" w:rsidRPr="00304D22" w:rsidRDefault="00A035CA" w:rsidP="00A03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D22">
        <w:rPr>
          <w:rFonts w:ascii="Times New Roman" w:hAnsi="Times New Roman" w:cs="Times New Roman"/>
          <w:sz w:val="24"/>
          <w:szCs w:val="24"/>
        </w:rPr>
        <w:t xml:space="preserve">В разделе «Нормативные ссылки» и тексте стандарта ссылочные </w:t>
      </w:r>
      <w:r w:rsidR="007D4EA4" w:rsidRPr="00304D22">
        <w:rPr>
          <w:rFonts w:ascii="Times New Roman" w:hAnsi="Times New Roman" w:cs="Times New Roman"/>
          <w:sz w:val="24"/>
          <w:szCs w:val="24"/>
        </w:rPr>
        <w:t>региональные</w:t>
      </w:r>
      <w:r w:rsidRPr="00304D22">
        <w:rPr>
          <w:rFonts w:ascii="Times New Roman" w:hAnsi="Times New Roman" w:cs="Times New Roman"/>
          <w:sz w:val="24"/>
          <w:szCs w:val="24"/>
        </w:rPr>
        <w:t xml:space="preserve"> стандарты актуализированы.</w:t>
      </w:r>
    </w:p>
    <w:p w14:paraId="199A61BC" w14:textId="77777777" w:rsidR="00A035CA" w:rsidRPr="00304D22" w:rsidRDefault="00A035CA" w:rsidP="00A03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D22">
        <w:rPr>
          <w:rFonts w:ascii="Times New Roman" w:hAnsi="Times New Roman" w:cs="Times New Roman"/>
          <w:sz w:val="24"/>
          <w:szCs w:val="24"/>
        </w:rPr>
        <w:t>Степень соответствия - идентичная (IDT).</w:t>
      </w:r>
    </w:p>
    <w:p w14:paraId="52A418BA" w14:textId="36ED2FDC" w:rsidR="00A035CA" w:rsidRPr="00304D22" w:rsidRDefault="00596487" w:rsidP="00A03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D22">
        <w:rPr>
          <w:rFonts w:ascii="Times New Roman" w:hAnsi="Times New Roman" w:cs="Times New Roman"/>
          <w:sz w:val="24"/>
          <w:szCs w:val="24"/>
        </w:rPr>
        <w:t>Перевод с арабского языка</w:t>
      </w:r>
      <w:r w:rsidR="00A035CA" w:rsidRPr="00304D22">
        <w:rPr>
          <w:rFonts w:ascii="Times New Roman" w:hAnsi="Times New Roman" w:cs="Times New Roman"/>
          <w:sz w:val="24"/>
          <w:szCs w:val="24"/>
        </w:rPr>
        <w:t xml:space="preserve"> </w:t>
      </w:r>
      <w:r w:rsidR="00304D22">
        <w:rPr>
          <w:rFonts w:ascii="Times New Roman" w:hAnsi="Times New Roman" w:cs="Times New Roman"/>
          <w:sz w:val="24"/>
          <w:szCs w:val="24"/>
        </w:rPr>
        <w:t>(</w:t>
      </w:r>
      <w:r w:rsidR="00304D22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Start"/>
      <w:r w:rsidR="00304D22" w:rsidRPr="00304D22">
        <w:rPr>
          <w:rFonts w:ascii="Times New Roman" w:hAnsi="Times New Roman" w:cs="Times New Roman"/>
          <w:sz w:val="24"/>
          <w:szCs w:val="24"/>
        </w:rPr>
        <w:t>rabic</w:t>
      </w:r>
      <w:proofErr w:type="spellEnd"/>
      <w:r w:rsidR="00A035CA" w:rsidRPr="00304D22">
        <w:rPr>
          <w:rFonts w:ascii="Times New Roman" w:hAnsi="Times New Roman" w:cs="Times New Roman"/>
          <w:sz w:val="24"/>
          <w:szCs w:val="24"/>
        </w:rPr>
        <w:t>).</w:t>
      </w:r>
    </w:p>
    <w:p w14:paraId="7C557095" w14:textId="77777777" w:rsidR="00310FB0" w:rsidRPr="00304D22" w:rsidRDefault="00310FB0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CCFC3C" w14:textId="6B813364" w:rsidR="002D4A91" w:rsidRPr="00304D22" w:rsidRDefault="0036692F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D22"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="00A4017F" w:rsidRPr="00304D22">
        <w:rPr>
          <w:rFonts w:ascii="Times New Roman" w:hAnsi="Times New Roman" w:cs="Times New Roman"/>
          <w:sz w:val="24"/>
          <w:szCs w:val="24"/>
        </w:rPr>
        <w:t> </w:t>
      </w:r>
      <w:r w:rsidR="005A7F67" w:rsidRPr="00304D2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A7F67" w:rsidRPr="00304D22">
        <w:rPr>
          <w:rFonts w:ascii="Times New Roman" w:hAnsi="Times New Roman" w:cs="Times New Roman"/>
          <w:sz w:val="24"/>
          <w:szCs w:val="24"/>
        </w:rPr>
        <w:t xml:space="preserve"> настоящем стандарте реализованы нормы Законов РК «О стандартизации»                № 183-VІ от 5 октября 2018 года, «О техническом регулировании» № 396-VI от 30 декабря 2020 года и «Об аккредитации в области оценки соответствия» № 61-IV от 5 июля 2008 года.</w:t>
      </w:r>
    </w:p>
    <w:p w14:paraId="76F59097" w14:textId="77777777" w:rsidR="002046C1" w:rsidRPr="00304D22" w:rsidRDefault="002046C1" w:rsidP="002046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8E85E" w14:textId="77C7CAA3" w:rsidR="00624651" w:rsidRPr="00304D22" w:rsidRDefault="00BF4097" w:rsidP="003D522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4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 </w:t>
      </w:r>
      <w:r w:rsidR="002D2A24" w:rsidRPr="00304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ВВЕДЕН </w:t>
      </w:r>
      <w:r w:rsidRPr="00304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ВПЕРВЫЕ</w:t>
      </w:r>
      <w:bookmarkStart w:id="0" w:name="_GoBack"/>
      <w:bookmarkEnd w:id="0"/>
    </w:p>
    <w:p w14:paraId="61B72D32" w14:textId="77777777" w:rsidR="00063788" w:rsidRPr="00304D22" w:rsidRDefault="00063788" w:rsidP="00A035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4DC934" w14:textId="77777777" w:rsidR="00A42FCC" w:rsidRPr="00304D22" w:rsidRDefault="00AC11B2" w:rsidP="00AC11B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4D22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</w:t>
      </w:r>
      <w:r w:rsidR="000A59E3" w:rsidRPr="00304D22">
        <w:rPr>
          <w:rFonts w:ascii="Times New Roman" w:hAnsi="Times New Roman" w:cs="Times New Roman"/>
          <w:i/>
          <w:sz w:val="24"/>
          <w:szCs w:val="24"/>
        </w:rPr>
        <w:t>тся в ежегодно издаваемом информационном каталоге «Документы по стандартизации»</w:t>
      </w:r>
      <w:r w:rsidRPr="00304D22">
        <w:rPr>
          <w:rFonts w:ascii="Times New Roman" w:hAnsi="Times New Roman" w:cs="Times New Roman"/>
          <w:i/>
          <w:sz w:val="24"/>
          <w:szCs w:val="24"/>
        </w:rPr>
        <w:t xml:space="preserve">, а текст изменений и </w:t>
      </w:r>
      <w:r w:rsidR="00780619" w:rsidRPr="00304D22">
        <w:rPr>
          <w:rFonts w:ascii="Times New Roman" w:hAnsi="Times New Roman" w:cs="Times New Roman"/>
          <w:i/>
          <w:sz w:val="24"/>
          <w:szCs w:val="24"/>
        </w:rPr>
        <w:t xml:space="preserve">поправок – в периодически </w:t>
      </w:r>
      <w:r w:rsidR="000A59E3" w:rsidRPr="00304D22">
        <w:rPr>
          <w:rFonts w:ascii="Times New Roman" w:hAnsi="Times New Roman" w:cs="Times New Roman"/>
          <w:i/>
          <w:sz w:val="24"/>
          <w:szCs w:val="24"/>
        </w:rPr>
        <w:t>издаваемом информационном каталоге</w:t>
      </w:r>
      <w:r w:rsidRPr="00304D22">
        <w:rPr>
          <w:rFonts w:ascii="Times New Roman" w:hAnsi="Times New Roman" w:cs="Times New Roman"/>
          <w:i/>
          <w:sz w:val="24"/>
          <w:szCs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</w:t>
      </w:r>
      <w:r w:rsidR="000A59E3" w:rsidRPr="00304D22">
        <w:rPr>
          <w:rFonts w:ascii="Times New Roman" w:hAnsi="Times New Roman" w:cs="Times New Roman"/>
          <w:i/>
          <w:sz w:val="24"/>
          <w:szCs w:val="24"/>
        </w:rPr>
        <w:t>дет опубликовано в периодически</w:t>
      </w:r>
      <w:r w:rsidRPr="00304D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A59E3" w:rsidRPr="00304D22">
        <w:rPr>
          <w:rFonts w:ascii="Times New Roman" w:hAnsi="Times New Roman" w:cs="Times New Roman"/>
          <w:i/>
          <w:sz w:val="24"/>
          <w:szCs w:val="24"/>
        </w:rPr>
        <w:t xml:space="preserve">издаваемом </w:t>
      </w:r>
      <w:r w:rsidRPr="00304D22">
        <w:rPr>
          <w:rFonts w:ascii="Times New Roman" w:hAnsi="Times New Roman" w:cs="Times New Roman"/>
          <w:i/>
          <w:sz w:val="24"/>
          <w:szCs w:val="24"/>
        </w:rPr>
        <w:t>информационном указателе «Национальные стандарты»</w:t>
      </w:r>
    </w:p>
    <w:p w14:paraId="022CBB44" w14:textId="77777777" w:rsidR="00CD2BDA" w:rsidRPr="00304D22" w:rsidRDefault="00CD2BDA" w:rsidP="00E633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918DE59" w14:textId="77777777" w:rsidR="007E69B8" w:rsidRPr="00304D22" w:rsidRDefault="007E69B8" w:rsidP="007E69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2EA9FF" w14:textId="77777777" w:rsidR="007D4EA4" w:rsidRPr="00304D22" w:rsidRDefault="007D4EA4" w:rsidP="00596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53C9B51" w14:textId="77777777" w:rsidR="007D4EA4" w:rsidRPr="00304D22" w:rsidRDefault="007D4EA4" w:rsidP="00596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1F39AF" w14:textId="77777777" w:rsidR="007D4EA4" w:rsidRPr="00304D22" w:rsidRDefault="007D4EA4" w:rsidP="00596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97D26A4" w14:textId="77777777" w:rsidR="007D4EA4" w:rsidRPr="00304D22" w:rsidRDefault="007D4EA4" w:rsidP="005A7F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D3E0DF" w14:textId="7FED00CE" w:rsidR="00386D8C" w:rsidRPr="00596487" w:rsidRDefault="00D0697E" w:rsidP="00596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D22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E935EC" w:rsidRPr="00304D22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304D22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sectPr w:rsidR="00386D8C" w:rsidRPr="00596487" w:rsidSect="00BF409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418" w:left="1134" w:header="1021" w:footer="1021" w:gutter="0"/>
      <w:pgNumType w:fmt="upp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0A7A45" w14:textId="77777777" w:rsidR="00F207C1" w:rsidRDefault="00F207C1" w:rsidP="007C651A">
      <w:pPr>
        <w:spacing w:after="0" w:line="240" w:lineRule="auto"/>
      </w:pPr>
      <w:r>
        <w:separator/>
      </w:r>
    </w:p>
  </w:endnote>
  <w:endnote w:type="continuationSeparator" w:id="0">
    <w:p w14:paraId="1427C58E" w14:textId="77777777" w:rsidR="00F207C1" w:rsidRDefault="00F207C1" w:rsidP="007C6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3033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72A9C91" w14:textId="77777777" w:rsidR="002C797A" w:rsidRPr="00EF5DBB" w:rsidRDefault="002C797A" w:rsidP="002C2783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2C27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27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4D22">
          <w:rPr>
            <w:rFonts w:ascii="Times New Roman" w:hAnsi="Times New Roman" w:cs="Times New Roman"/>
            <w:noProof/>
            <w:sz w:val="24"/>
            <w:szCs w:val="24"/>
          </w:rPr>
          <w:t>II</w: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17685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E01AAE7" w14:textId="77777777" w:rsidR="002C797A" w:rsidRPr="002C2783" w:rsidRDefault="002C797A" w:rsidP="002C2783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C27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27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A7F67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2C27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6A6CC" w14:textId="77777777" w:rsidR="00F207C1" w:rsidRDefault="00F207C1" w:rsidP="007C651A">
      <w:pPr>
        <w:spacing w:after="0" w:line="240" w:lineRule="auto"/>
      </w:pPr>
      <w:r>
        <w:separator/>
      </w:r>
    </w:p>
  </w:footnote>
  <w:footnote w:type="continuationSeparator" w:id="0">
    <w:p w14:paraId="0CEDAF33" w14:textId="77777777" w:rsidR="00F207C1" w:rsidRDefault="00F207C1" w:rsidP="007C6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E9B845" w14:textId="66A13753" w:rsidR="002C797A" w:rsidRPr="00596487" w:rsidRDefault="002C797A" w:rsidP="00140445">
    <w:pPr>
      <w:pStyle w:val="a5"/>
      <w:jc w:val="both"/>
      <w:rPr>
        <w:rFonts w:ascii="Times New Roman" w:hAnsi="Times New Roman" w:cs="Times New Roman"/>
        <w:b/>
        <w:sz w:val="24"/>
        <w:szCs w:val="24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596487">
      <w:rPr>
        <w:rFonts w:ascii="Times New Roman" w:hAnsi="Times New Roman" w:cs="Times New Roman"/>
        <w:b/>
        <w:sz w:val="24"/>
        <w:szCs w:val="24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596487">
      <w:rPr>
        <w:rFonts w:ascii="Times New Roman" w:hAnsi="Times New Roman" w:cs="Times New Roman"/>
        <w:b/>
        <w:sz w:val="24"/>
        <w:szCs w:val="24"/>
      </w:rPr>
      <w:t xml:space="preserve"> </w:t>
    </w:r>
    <w:r w:rsidR="00596487">
      <w:rPr>
        <w:rFonts w:ascii="Times New Roman" w:hAnsi="Times New Roman" w:cs="Times New Roman"/>
        <w:b/>
        <w:sz w:val="24"/>
        <w:szCs w:val="24"/>
        <w:lang w:val="en-US"/>
      </w:rPr>
      <w:t>GSO</w:t>
    </w:r>
    <w:r w:rsidR="00596487" w:rsidRPr="00596487">
      <w:rPr>
        <w:rFonts w:ascii="Times New Roman" w:hAnsi="Times New Roman" w:cs="Times New Roman"/>
        <w:b/>
        <w:sz w:val="24"/>
        <w:szCs w:val="24"/>
      </w:rPr>
      <w:t xml:space="preserve"> 2468</w:t>
    </w:r>
  </w:p>
  <w:p w14:paraId="404F077B" w14:textId="2502D8B9" w:rsidR="002C797A" w:rsidRPr="00FB119F" w:rsidRDefault="00E935EC" w:rsidP="00140445">
    <w:pPr>
      <w:pStyle w:val="a5"/>
      <w:jc w:val="both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</w:t>
    </w:r>
    <w:r w:rsidR="00596487">
      <w:rPr>
        <w:rFonts w:ascii="Times New Roman" w:hAnsi="Times New Roman" w:cs="Times New Roman"/>
        <w:i/>
        <w:sz w:val="24"/>
        <w:szCs w:val="24"/>
      </w:rPr>
      <w:t xml:space="preserve">проект, редакция </w:t>
    </w:r>
    <w:r w:rsidR="00596487" w:rsidRPr="00596487">
      <w:rPr>
        <w:rFonts w:ascii="Times New Roman" w:hAnsi="Times New Roman" w:cs="Times New Roman"/>
        <w:i/>
        <w:sz w:val="24"/>
        <w:szCs w:val="24"/>
      </w:rPr>
      <w:t>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53F71C" w14:textId="13B1CF33" w:rsidR="002C797A" w:rsidRPr="00596487" w:rsidRDefault="002C797A" w:rsidP="002443FB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596487">
      <w:rPr>
        <w:rFonts w:ascii="Times New Roman" w:hAnsi="Times New Roman" w:cs="Times New Roman"/>
        <w:b/>
        <w:sz w:val="24"/>
        <w:szCs w:val="24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596487">
      <w:rPr>
        <w:rFonts w:ascii="Times New Roman" w:hAnsi="Times New Roman" w:cs="Times New Roman"/>
        <w:b/>
        <w:sz w:val="24"/>
        <w:szCs w:val="24"/>
      </w:rPr>
      <w:t xml:space="preserve"> </w:t>
    </w:r>
    <w:r w:rsidR="00596487">
      <w:rPr>
        <w:rFonts w:ascii="Times New Roman" w:hAnsi="Times New Roman" w:cs="Times New Roman"/>
        <w:b/>
        <w:sz w:val="24"/>
        <w:szCs w:val="24"/>
        <w:lang w:val="en-US"/>
      </w:rPr>
      <w:t>GSO</w:t>
    </w:r>
    <w:r w:rsidR="00596487" w:rsidRPr="00596487">
      <w:rPr>
        <w:rFonts w:ascii="Times New Roman" w:hAnsi="Times New Roman" w:cs="Times New Roman"/>
        <w:b/>
        <w:sz w:val="24"/>
        <w:szCs w:val="24"/>
      </w:rPr>
      <w:t xml:space="preserve"> 2468</w:t>
    </w:r>
  </w:p>
  <w:p w14:paraId="4F3BB447" w14:textId="4C01A32F" w:rsidR="002C797A" w:rsidRPr="00E63347" w:rsidRDefault="000535BC" w:rsidP="002443FB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</w:t>
    </w:r>
    <w:r w:rsidR="002C797A" w:rsidRPr="00E63347">
      <w:rPr>
        <w:rFonts w:ascii="Times New Roman" w:hAnsi="Times New Roman" w:cs="Times New Roman"/>
        <w:i/>
        <w:sz w:val="24"/>
        <w:szCs w:val="24"/>
      </w:rPr>
      <w:t>проект, редакция</w:t>
    </w:r>
    <w:r w:rsidR="00BF4097">
      <w:rPr>
        <w:rFonts w:ascii="Times New Roman" w:hAnsi="Times New Roman" w:cs="Times New Roman"/>
        <w:i/>
        <w:sz w:val="24"/>
        <w:szCs w:val="24"/>
      </w:rPr>
      <w:t xml:space="preserve"> </w:t>
    </w:r>
    <w:r w:rsidR="00596487" w:rsidRPr="00596487">
      <w:rPr>
        <w:rFonts w:ascii="Times New Roman" w:hAnsi="Times New Roman" w:cs="Times New Roman"/>
        <w:i/>
        <w:sz w:val="24"/>
        <w:szCs w:val="24"/>
      </w:rPr>
      <w:t>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D055F"/>
    <w:multiLevelType w:val="multilevel"/>
    <w:tmpl w:val="8C5052D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0472932"/>
    <w:multiLevelType w:val="singleLevel"/>
    <w:tmpl w:val="531A7A10"/>
    <w:lvl w:ilvl="0">
      <w:start w:val="1"/>
      <w:numFmt w:val="decimal"/>
      <w:lvlText w:val="5.%1"/>
      <w:legacy w:legacy="1" w:legacySpace="0" w:legacyIndent="720"/>
      <w:lvlJc w:val="left"/>
      <w:rPr>
        <w:rFonts w:ascii="Courier New" w:hAnsi="Courier New" w:cs="Courier New" w:hint="default"/>
      </w:rPr>
    </w:lvl>
  </w:abstractNum>
  <w:abstractNum w:abstractNumId="2">
    <w:nsid w:val="11767F70"/>
    <w:multiLevelType w:val="singleLevel"/>
    <w:tmpl w:val="A0185BAA"/>
    <w:lvl w:ilvl="0">
      <w:start w:val="1"/>
      <w:numFmt w:val="decimal"/>
      <w:lvlText w:val="%1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3">
    <w:nsid w:val="1A526906"/>
    <w:multiLevelType w:val="singleLevel"/>
    <w:tmpl w:val="8E5E1B8E"/>
    <w:lvl w:ilvl="0">
      <w:start w:val="1"/>
      <w:numFmt w:val="decimal"/>
      <w:lvlText w:val="6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">
    <w:nsid w:val="214207A2"/>
    <w:multiLevelType w:val="singleLevel"/>
    <w:tmpl w:val="0A606818"/>
    <w:lvl w:ilvl="0">
      <w:start w:val="1"/>
      <w:numFmt w:val="decimal"/>
      <w:lvlText w:val="9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">
    <w:nsid w:val="2B3B3150"/>
    <w:multiLevelType w:val="multilevel"/>
    <w:tmpl w:val="283AA5E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3F2E0F5E"/>
    <w:multiLevelType w:val="hybridMultilevel"/>
    <w:tmpl w:val="E58002B0"/>
    <w:lvl w:ilvl="0" w:tplc="22240D4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79B3C8D"/>
    <w:multiLevelType w:val="multilevel"/>
    <w:tmpl w:val="4118932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FA95930"/>
    <w:multiLevelType w:val="singleLevel"/>
    <w:tmpl w:val="A30EDC5C"/>
    <w:lvl w:ilvl="0">
      <w:start w:val="4"/>
      <w:numFmt w:val="decimal"/>
      <w:lvlText w:val="8.%1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9">
    <w:nsid w:val="66A476BA"/>
    <w:multiLevelType w:val="singleLevel"/>
    <w:tmpl w:val="214A8C42"/>
    <w:lvl w:ilvl="0">
      <w:start w:val="1"/>
      <w:numFmt w:val="decimal"/>
      <w:lvlText w:val="10.%1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10">
    <w:nsid w:val="73597B9C"/>
    <w:multiLevelType w:val="multilevel"/>
    <w:tmpl w:val="A7D2D67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3FB2A40"/>
    <w:multiLevelType w:val="singleLevel"/>
    <w:tmpl w:val="292246B6"/>
    <w:lvl w:ilvl="0">
      <w:start w:val="1"/>
      <w:numFmt w:val="decimal"/>
      <w:lvlText w:val="4.%1"/>
      <w:legacy w:legacy="1" w:legacySpace="0" w:legacyIndent="725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1"/>
    <w:lvlOverride w:ilvl="0">
      <w:lvl w:ilvl="0">
        <w:start w:val="1"/>
        <w:numFmt w:val="decimal"/>
        <w:lvlText w:val="5.%1"/>
        <w:legacy w:legacy="1" w:legacySpace="0" w:legacyIndent="720"/>
        <w:lvlJc w:val="left"/>
        <w:rPr>
          <w:rFonts w:ascii="Arial" w:hAnsi="Arial" w:cs="Arial" w:hint="default"/>
        </w:rPr>
      </w:lvl>
    </w:lvlOverride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evenAndOddHeaders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F55"/>
    <w:rsid w:val="000046BD"/>
    <w:rsid w:val="000078AA"/>
    <w:rsid w:val="0002017D"/>
    <w:rsid w:val="00025D86"/>
    <w:rsid w:val="00030D11"/>
    <w:rsid w:val="0003637B"/>
    <w:rsid w:val="00042F0E"/>
    <w:rsid w:val="0004345C"/>
    <w:rsid w:val="00043A6D"/>
    <w:rsid w:val="0004732A"/>
    <w:rsid w:val="000535BC"/>
    <w:rsid w:val="00056D8B"/>
    <w:rsid w:val="00056FE5"/>
    <w:rsid w:val="00063788"/>
    <w:rsid w:val="0006459A"/>
    <w:rsid w:val="00065F8B"/>
    <w:rsid w:val="00067E3D"/>
    <w:rsid w:val="00074BDB"/>
    <w:rsid w:val="00083C5C"/>
    <w:rsid w:val="00097E1A"/>
    <w:rsid w:val="000A03B7"/>
    <w:rsid w:val="000A1D2D"/>
    <w:rsid w:val="000A3F96"/>
    <w:rsid w:val="000A59E3"/>
    <w:rsid w:val="000B21F7"/>
    <w:rsid w:val="000B73A8"/>
    <w:rsid w:val="000C58DC"/>
    <w:rsid w:val="000C6049"/>
    <w:rsid w:val="000D0374"/>
    <w:rsid w:val="000D20A0"/>
    <w:rsid w:val="000D2A1D"/>
    <w:rsid w:val="000E0378"/>
    <w:rsid w:val="000F1B12"/>
    <w:rsid w:val="000F24B3"/>
    <w:rsid w:val="000F49F9"/>
    <w:rsid w:val="000F4D53"/>
    <w:rsid w:val="001019B2"/>
    <w:rsid w:val="00117A99"/>
    <w:rsid w:val="00127F94"/>
    <w:rsid w:val="00140445"/>
    <w:rsid w:val="00140F65"/>
    <w:rsid w:val="00144C49"/>
    <w:rsid w:val="00146E44"/>
    <w:rsid w:val="00153A3F"/>
    <w:rsid w:val="00160CED"/>
    <w:rsid w:val="00163BF0"/>
    <w:rsid w:val="00166EDE"/>
    <w:rsid w:val="00173ACD"/>
    <w:rsid w:val="00177D87"/>
    <w:rsid w:val="00182F6D"/>
    <w:rsid w:val="0018566B"/>
    <w:rsid w:val="001971FB"/>
    <w:rsid w:val="001A0F13"/>
    <w:rsid w:val="001A165E"/>
    <w:rsid w:val="001B1EA9"/>
    <w:rsid w:val="001B74E9"/>
    <w:rsid w:val="001C0A5C"/>
    <w:rsid w:val="001C352E"/>
    <w:rsid w:val="001C4835"/>
    <w:rsid w:val="001C714D"/>
    <w:rsid w:val="001D0D50"/>
    <w:rsid w:val="001D32A0"/>
    <w:rsid w:val="001D5B23"/>
    <w:rsid w:val="001D779B"/>
    <w:rsid w:val="001E0E74"/>
    <w:rsid w:val="001F0BC7"/>
    <w:rsid w:val="001F74BE"/>
    <w:rsid w:val="002046C1"/>
    <w:rsid w:val="002078FD"/>
    <w:rsid w:val="00214490"/>
    <w:rsid w:val="0023162A"/>
    <w:rsid w:val="002329B7"/>
    <w:rsid w:val="00240880"/>
    <w:rsid w:val="002443FB"/>
    <w:rsid w:val="0024623D"/>
    <w:rsid w:val="00257969"/>
    <w:rsid w:val="002604ED"/>
    <w:rsid w:val="00267675"/>
    <w:rsid w:val="002706BC"/>
    <w:rsid w:val="0027327C"/>
    <w:rsid w:val="00284EE8"/>
    <w:rsid w:val="00291D37"/>
    <w:rsid w:val="00292FDC"/>
    <w:rsid w:val="0029570F"/>
    <w:rsid w:val="00297F62"/>
    <w:rsid w:val="002B3ADB"/>
    <w:rsid w:val="002B667A"/>
    <w:rsid w:val="002C18D8"/>
    <w:rsid w:val="002C2783"/>
    <w:rsid w:val="002C797A"/>
    <w:rsid w:val="002C7C00"/>
    <w:rsid w:val="002D151A"/>
    <w:rsid w:val="002D2A24"/>
    <w:rsid w:val="002D4A91"/>
    <w:rsid w:val="002D72F3"/>
    <w:rsid w:val="002E13BC"/>
    <w:rsid w:val="002E148A"/>
    <w:rsid w:val="002F2B99"/>
    <w:rsid w:val="002F7CD5"/>
    <w:rsid w:val="003024FB"/>
    <w:rsid w:val="00302933"/>
    <w:rsid w:val="00302ADF"/>
    <w:rsid w:val="00304D22"/>
    <w:rsid w:val="00310FB0"/>
    <w:rsid w:val="00311B70"/>
    <w:rsid w:val="00312B20"/>
    <w:rsid w:val="003133CF"/>
    <w:rsid w:val="003157A9"/>
    <w:rsid w:val="003170DB"/>
    <w:rsid w:val="0033196C"/>
    <w:rsid w:val="00333516"/>
    <w:rsid w:val="003478EC"/>
    <w:rsid w:val="00353D89"/>
    <w:rsid w:val="00357E16"/>
    <w:rsid w:val="003610C9"/>
    <w:rsid w:val="0036692F"/>
    <w:rsid w:val="00373348"/>
    <w:rsid w:val="00381BFC"/>
    <w:rsid w:val="00382314"/>
    <w:rsid w:val="00385F5A"/>
    <w:rsid w:val="00386D8C"/>
    <w:rsid w:val="00390061"/>
    <w:rsid w:val="0039465F"/>
    <w:rsid w:val="00397873"/>
    <w:rsid w:val="003A03E9"/>
    <w:rsid w:val="003A327F"/>
    <w:rsid w:val="003A430D"/>
    <w:rsid w:val="003B1400"/>
    <w:rsid w:val="003B6029"/>
    <w:rsid w:val="003B68E6"/>
    <w:rsid w:val="003C248E"/>
    <w:rsid w:val="003C58B3"/>
    <w:rsid w:val="003D004C"/>
    <w:rsid w:val="003D5221"/>
    <w:rsid w:val="003D52C9"/>
    <w:rsid w:val="003D6CED"/>
    <w:rsid w:val="003F26EC"/>
    <w:rsid w:val="003F3419"/>
    <w:rsid w:val="00400233"/>
    <w:rsid w:val="00400D11"/>
    <w:rsid w:val="00413A97"/>
    <w:rsid w:val="00414961"/>
    <w:rsid w:val="00417BEC"/>
    <w:rsid w:val="00417C5A"/>
    <w:rsid w:val="004209C8"/>
    <w:rsid w:val="00420E52"/>
    <w:rsid w:val="00422396"/>
    <w:rsid w:val="004223F1"/>
    <w:rsid w:val="00447E65"/>
    <w:rsid w:val="00450685"/>
    <w:rsid w:val="00457234"/>
    <w:rsid w:val="0046176D"/>
    <w:rsid w:val="00471922"/>
    <w:rsid w:val="00483B82"/>
    <w:rsid w:val="004852F5"/>
    <w:rsid w:val="00485BB6"/>
    <w:rsid w:val="004A3B98"/>
    <w:rsid w:val="004A6BEC"/>
    <w:rsid w:val="004B1203"/>
    <w:rsid w:val="004B379B"/>
    <w:rsid w:val="004C222E"/>
    <w:rsid w:val="004C2D1A"/>
    <w:rsid w:val="004D3D5D"/>
    <w:rsid w:val="004E7A77"/>
    <w:rsid w:val="004F27A1"/>
    <w:rsid w:val="004F46FD"/>
    <w:rsid w:val="004F5B99"/>
    <w:rsid w:val="00501B7A"/>
    <w:rsid w:val="0050202E"/>
    <w:rsid w:val="00503A7F"/>
    <w:rsid w:val="00503ECF"/>
    <w:rsid w:val="00504B1C"/>
    <w:rsid w:val="00505490"/>
    <w:rsid w:val="0050579E"/>
    <w:rsid w:val="00523817"/>
    <w:rsid w:val="00526479"/>
    <w:rsid w:val="00537D34"/>
    <w:rsid w:val="00541CA2"/>
    <w:rsid w:val="00546A13"/>
    <w:rsid w:val="00557B23"/>
    <w:rsid w:val="00560A9B"/>
    <w:rsid w:val="005712F7"/>
    <w:rsid w:val="00572A47"/>
    <w:rsid w:val="00576160"/>
    <w:rsid w:val="005775A8"/>
    <w:rsid w:val="005847D1"/>
    <w:rsid w:val="00584E86"/>
    <w:rsid w:val="00585269"/>
    <w:rsid w:val="00590E14"/>
    <w:rsid w:val="005912F7"/>
    <w:rsid w:val="00596487"/>
    <w:rsid w:val="005A30D3"/>
    <w:rsid w:val="005A7233"/>
    <w:rsid w:val="005A7F67"/>
    <w:rsid w:val="005B3E9B"/>
    <w:rsid w:val="005B5B7A"/>
    <w:rsid w:val="005D12CA"/>
    <w:rsid w:val="005D3A4F"/>
    <w:rsid w:val="005D3B66"/>
    <w:rsid w:val="005D5F55"/>
    <w:rsid w:val="005E2504"/>
    <w:rsid w:val="005E4AB8"/>
    <w:rsid w:val="005F0326"/>
    <w:rsid w:val="00611122"/>
    <w:rsid w:val="00614BD1"/>
    <w:rsid w:val="00624651"/>
    <w:rsid w:val="0063380E"/>
    <w:rsid w:val="00635B16"/>
    <w:rsid w:val="00644377"/>
    <w:rsid w:val="00646DE4"/>
    <w:rsid w:val="006474B7"/>
    <w:rsid w:val="00651ED5"/>
    <w:rsid w:val="00673CFB"/>
    <w:rsid w:val="00677569"/>
    <w:rsid w:val="0067764D"/>
    <w:rsid w:val="00682234"/>
    <w:rsid w:val="00682414"/>
    <w:rsid w:val="00682A2A"/>
    <w:rsid w:val="0068459E"/>
    <w:rsid w:val="00691DF2"/>
    <w:rsid w:val="00692120"/>
    <w:rsid w:val="0069583A"/>
    <w:rsid w:val="006A1480"/>
    <w:rsid w:val="006A2049"/>
    <w:rsid w:val="006A3EBD"/>
    <w:rsid w:val="006A718A"/>
    <w:rsid w:val="006B2CB0"/>
    <w:rsid w:val="006B34B9"/>
    <w:rsid w:val="006B7367"/>
    <w:rsid w:val="006E1EE9"/>
    <w:rsid w:val="006E3C75"/>
    <w:rsid w:val="006E4968"/>
    <w:rsid w:val="006E4AF6"/>
    <w:rsid w:val="006E60A8"/>
    <w:rsid w:val="006F16F9"/>
    <w:rsid w:val="006F18CA"/>
    <w:rsid w:val="006F61C3"/>
    <w:rsid w:val="0071113F"/>
    <w:rsid w:val="007243FC"/>
    <w:rsid w:val="00727258"/>
    <w:rsid w:val="00730915"/>
    <w:rsid w:val="00731E72"/>
    <w:rsid w:val="007322E5"/>
    <w:rsid w:val="00740FB7"/>
    <w:rsid w:val="00751735"/>
    <w:rsid w:val="00752C49"/>
    <w:rsid w:val="007656E1"/>
    <w:rsid w:val="00780619"/>
    <w:rsid w:val="00782A51"/>
    <w:rsid w:val="00784A60"/>
    <w:rsid w:val="007877FA"/>
    <w:rsid w:val="00794148"/>
    <w:rsid w:val="007A43A3"/>
    <w:rsid w:val="007A44F5"/>
    <w:rsid w:val="007A679A"/>
    <w:rsid w:val="007B5598"/>
    <w:rsid w:val="007C651A"/>
    <w:rsid w:val="007D0F88"/>
    <w:rsid w:val="007D494C"/>
    <w:rsid w:val="007D4EA4"/>
    <w:rsid w:val="007E5C96"/>
    <w:rsid w:val="007E69B8"/>
    <w:rsid w:val="007F0BBA"/>
    <w:rsid w:val="007F5BF6"/>
    <w:rsid w:val="007F7827"/>
    <w:rsid w:val="00800C5A"/>
    <w:rsid w:val="00801B1E"/>
    <w:rsid w:val="008033C1"/>
    <w:rsid w:val="0082293E"/>
    <w:rsid w:val="00825264"/>
    <w:rsid w:val="008261E3"/>
    <w:rsid w:val="0083312B"/>
    <w:rsid w:val="00834455"/>
    <w:rsid w:val="00837FE1"/>
    <w:rsid w:val="0084733F"/>
    <w:rsid w:val="0086673E"/>
    <w:rsid w:val="00867153"/>
    <w:rsid w:val="008752B4"/>
    <w:rsid w:val="00881B2C"/>
    <w:rsid w:val="00881C99"/>
    <w:rsid w:val="00886169"/>
    <w:rsid w:val="00894011"/>
    <w:rsid w:val="008A560F"/>
    <w:rsid w:val="008A6C3F"/>
    <w:rsid w:val="008A76BC"/>
    <w:rsid w:val="008B081C"/>
    <w:rsid w:val="008B5ECB"/>
    <w:rsid w:val="008B62E8"/>
    <w:rsid w:val="008B6366"/>
    <w:rsid w:val="008C33D4"/>
    <w:rsid w:val="008C60F2"/>
    <w:rsid w:val="008E5CCD"/>
    <w:rsid w:val="008E7983"/>
    <w:rsid w:val="008F0E65"/>
    <w:rsid w:val="008F4324"/>
    <w:rsid w:val="008F5B89"/>
    <w:rsid w:val="008F6FCA"/>
    <w:rsid w:val="00904E93"/>
    <w:rsid w:val="00905A6D"/>
    <w:rsid w:val="0091356A"/>
    <w:rsid w:val="00913843"/>
    <w:rsid w:val="009158F0"/>
    <w:rsid w:val="009327D0"/>
    <w:rsid w:val="00945E1D"/>
    <w:rsid w:val="009461BA"/>
    <w:rsid w:val="00947149"/>
    <w:rsid w:val="00951D09"/>
    <w:rsid w:val="009528F2"/>
    <w:rsid w:val="00963DC4"/>
    <w:rsid w:val="009A0250"/>
    <w:rsid w:val="009B2610"/>
    <w:rsid w:val="009B3A93"/>
    <w:rsid w:val="009C0E24"/>
    <w:rsid w:val="009C1945"/>
    <w:rsid w:val="009D03EC"/>
    <w:rsid w:val="009D1012"/>
    <w:rsid w:val="009D3572"/>
    <w:rsid w:val="009E3F89"/>
    <w:rsid w:val="009F4C65"/>
    <w:rsid w:val="009F756A"/>
    <w:rsid w:val="00A00108"/>
    <w:rsid w:val="00A002A6"/>
    <w:rsid w:val="00A035CA"/>
    <w:rsid w:val="00A10066"/>
    <w:rsid w:val="00A12800"/>
    <w:rsid w:val="00A13D6E"/>
    <w:rsid w:val="00A228A7"/>
    <w:rsid w:val="00A23D68"/>
    <w:rsid w:val="00A2607B"/>
    <w:rsid w:val="00A33CA7"/>
    <w:rsid w:val="00A4017F"/>
    <w:rsid w:val="00A42FCC"/>
    <w:rsid w:val="00A57B8D"/>
    <w:rsid w:val="00A64DD1"/>
    <w:rsid w:val="00A673AA"/>
    <w:rsid w:val="00A720A3"/>
    <w:rsid w:val="00A7521B"/>
    <w:rsid w:val="00A76A3F"/>
    <w:rsid w:val="00A83ACF"/>
    <w:rsid w:val="00A85032"/>
    <w:rsid w:val="00A902B8"/>
    <w:rsid w:val="00AA6ED0"/>
    <w:rsid w:val="00AB2229"/>
    <w:rsid w:val="00AB3337"/>
    <w:rsid w:val="00AB5F1B"/>
    <w:rsid w:val="00AB7F64"/>
    <w:rsid w:val="00AC11B2"/>
    <w:rsid w:val="00AC199F"/>
    <w:rsid w:val="00AC45CA"/>
    <w:rsid w:val="00AC5D34"/>
    <w:rsid w:val="00AD203B"/>
    <w:rsid w:val="00AD31AB"/>
    <w:rsid w:val="00AE075F"/>
    <w:rsid w:val="00AE6403"/>
    <w:rsid w:val="00AF062B"/>
    <w:rsid w:val="00AF7E42"/>
    <w:rsid w:val="00B03B44"/>
    <w:rsid w:val="00B070C0"/>
    <w:rsid w:val="00B11BB0"/>
    <w:rsid w:val="00B1311C"/>
    <w:rsid w:val="00B2309A"/>
    <w:rsid w:val="00B23370"/>
    <w:rsid w:val="00B23701"/>
    <w:rsid w:val="00B25B5D"/>
    <w:rsid w:val="00B26326"/>
    <w:rsid w:val="00B27915"/>
    <w:rsid w:val="00B40A23"/>
    <w:rsid w:val="00B40D55"/>
    <w:rsid w:val="00B41968"/>
    <w:rsid w:val="00B427D5"/>
    <w:rsid w:val="00B439C3"/>
    <w:rsid w:val="00B443B2"/>
    <w:rsid w:val="00B4681F"/>
    <w:rsid w:val="00B47289"/>
    <w:rsid w:val="00B52700"/>
    <w:rsid w:val="00B56455"/>
    <w:rsid w:val="00B5782D"/>
    <w:rsid w:val="00B65E95"/>
    <w:rsid w:val="00B83723"/>
    <w:rsid w:val="00B862A0"/>
    <w:rsid w:val="00B97841"/>
    <w:rsid w:val="00BB11FB"/>
    <w:rsid w:val="00BB2334"/>
    <w:rsid w:val="00BB3FA5"/>
    <w:rsid w:val="00BB4683"/>
    <w:rsid w:val="00BB68B1"/>
    <w:rsid w:val="00BC053C"/>
    <w:rsid w:val="00BC3DFF"/>
    <w:rsid w:val="00BC7878"/>
    <w:rsid w:val="00BD5C87"/>
    <w:rsid w:val="00BE49CB"/>
    <w:rsid w:val="00BE4C83"/>
    <w:rsid w:val="00BE62EF"/>
    <w:rsid w:val="00BE6ADD"/>
    <w:rsid w:val="00BF4097"/>
    <w:rsid w:val="00C02BD6"/>
    <w:rsid w:val="00C1434B"/>
    <w:rsid w:val="00C15DC9"/>
    <w:rsid w:val="00C2133A"/>
    <w:rsid w:val="00C2466E"/>
    <w:rsid w:val="00C37E4C"/>
    <w:rsid w:val="00C44C14"/>
    <w:rsid w:val="00C54260"/>
    <w:rsid w:val="00C54687"/>
    <w:rsid w:val="00C55CCC"/>
    <w:rsid w:val="00C575EB"/>
    <w:rsid w:val="00C6083F"/>
    <w:rsid w:val="00C6559F"/>
    <w:rsid w:val="00C66D76"/>
    <w:rsid w:val="00C74403"/>
    <w:rsid w:val="00C77E6D"/>
    <w:rsid w:val="00C804B9"/>
    <w:rsid w:val="00C8601B"/>
    <w:rsid w:val="00C86629"/>
    <w:rsid w:val="00C86C3A"/>
    <w:rsid w:val="00C9768A"/>
    <w:rsid w:val="00CA2EF5"/>
    <w:rsid w:val="00CA482C"/>
    <w:rsid w:val="00CA67E6"/>
    <w:rsid w:val="00CB0858"/>
    <w:rsid w:val="00CB618E"/>
    <w:rsid w:val="00CB6A26"/>
    <w:rsid w:val="00CC3A70"/>
    <w:rsid w:val="00CC4005"/>
    <w:rsid w:val="00CC53FB"/>
    <w:rsid w:val="00CD2BDA"/>
    <w:rsid w:val="00CE4BF3"/>
    <w:rsid w:val="00CF0AF0"/>
    <w:rsid w:val="00CF264E"/>
    <w:rsid w:val="00CF3F18"/>
    <w:rsid w:val="00CF5ADA"/>
    <w:rsid w:val="00D0697E"/>
    <w:rsid w:val="00D1656B"/>
    <w:rsid w:val="00D23F79"/>
    <w:rsid w:val="00D33D61"/>
    <w:rsid w:val="00D660FE"/>
    <w:rsid w:val="00D73AF4"/>
    <w:rsid w:val="00D866F5"/>
    <w:rsid w:val="00D91921"/>
    <w:rsid w:val="00D96047"/>
    <w:rsid w:val="00DA02CE"/>
    <w:rsid w:val="00DB617E"/>
    <w:rsid w:val="00DB645E"/>
    <w:rsid w:val="00DE0C24"/>
    <w:rsid w:val="00DE1807"/>
    <w:rsid w:val="00DE66A9"/>
    <w:rsid w:val="00DF0876"/>
    <w:rsid w:val="00DF3EF3"/>
    <w:rsid w:val="00DF7635"/>
    <w:rsid w:val="00E00274"/>
    <w:rsid w:val="00E01416"/>
    <w:rsid w:val="00E03E95"/>
    <w:rsid w:val="00E06A9D"/>
    <w:rsid w:val="00E1079A"/>
    <w:rsid w:val="00E10ABA"/>
    <w:rsid w:val="00E161C0"/>
    <w:rsid w:val="00E16666"/>
    <w:rsid w:val="00E27D61"/>
    <w:rsid w:val="00E3413D"/>
    <w:rsid w:val="00E410E9"/>
    <w:rsid w:val="00E63347"/>
    <w:rsid w:val="00E718B0"/>
    <w:rsid w:val="00E71F55"/>
    <w:rsid w:val="00E75884"/>
    <w:rsid w:val="00E773DD"/>
    <w:rsid w:val="00E80181"/>
    <w:rsid w:val="00E858F1"/>
    <w:rsid w:val="00E935EC"/>
    <w:rsid w:val="00E952D0"/>
    <w:rsid w:val="00E957E8"/>
    <w:rsid w:val="00E97290"/>
    <w:rsid w:val="00EA2485"/>
    <w:rsid w:val="00EB0E8F"/>
    <w:rsid w:val="00EC2080"/>
    <w:rsid w:val="00EC6FBA"/>
    <w:rsid w:val="00ED2738"/>
    <w:rsid w:val="00EE5CE0"/>
    <w:rsid w:val="00EE721B"/>
    <w:rsid w:val="00EF5DBB"/>
    <w:rsid w:val="00EF752F"/>
    <w:rsid w:val="00F01E44"/>
    <w:rsid w:val="00F13411"/>
    <w:rsid w:val="00F207C1"/>
    <w:rsid w:val="00F23805"/>
    <w:rsid w:val="00F25FAC"/>
    <w:rsid w:val="00F277AB"/>
    <w:rsid w:val="00F27CDC"/>
    <w:rsid w:val="00F32111"/>
    <w:rsid w:val="00F329FC"/>
    <w:rsid w:val="00F36ACB"/>
    <w:rsid w:val="00F56F15"/>
    <w:rsid w:val="00F572A3"/>
    <w:rsid w:val="00F615F9"/>
    <w:rsid w:val="00F62B0D"/>
    <w:rsid w:val="00F66E51"/>
    <w:rsid w:val="00F676E8"/>
    <w:rsid w:val="00F711D2"/>
    <w:rsid w:val="00F71227"/>
    <w:rsid w:val="00F75C3C"/>
    <w:rsid w:val="00F84D9C"/>
    <w:rsid w:val="00F85440"/>
    <w:rsid w:val="00F911F8"/>
    <w:rsid w:val="00F953D8"/>
    <w:rsid w:val="00F96B5B"/>
    <w:rsid w:val="00FA1A87"/>
    <w:rsid w:val="00FA5FC8"/>
    <w:rsid w:val="00FB119F"/>
    <w:rsid w:val="00FB4538"/>
    <w:rsid w:val="00FB618D"/>
    <w:rsid w:val="00FC08DB"/>
    <w:rsid w:val="00FC4D17"/>
    <w:rsid w:val="00FC517A"/>
    <w:rsid w:val="00FC74F8"/>
    <w:rsid w:val="00FC774F"/>
    <w:rsid w:val="00FD647F"/>
    <w:rsid w:val="00FE62C5"/>
    <w:rsid w:val="00FF15AF"/>
    <w:rsid w:val="00FF2B82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4E2EB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960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60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6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6047"/>
  </w:style>
  <w:style w:type="paragraph" w:styleId="a3">
    <w:name w:val="Balloon Text"/>
    <w:basedOn w:val="a"/>
    <w:link w:val="a4"/>
    <w:uiPriority w:val="99"/>
    <w:semiHidden/>
    <w:unhideWhenUsed/>
    <w:rsid w:val="00D9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47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uiPriority w:val="99"/>
    <w:rsid w:val="00D9604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61">
    <w:name w:val="Основной текст (6) + Не курсив"/>
    <w:uiPriority w:val="99"/>
    <w:rsid w:val="00D96047"/>
    <w:rPr>
      <w:rFonts w:ascii="Arial" w:hAnsi="Arial" w:cs="Arial"/>
      <w:i w:val="0"/>
      <w:iCs w:val="0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6047"/>
    <w:pPr>
      <w:widowControl w:val="0"/>
      <w:shd w:val="clear" w:color="auto" w:fill="FFFFFF"/>
      <w:spacing w:before="180" w:after="180" w:line="230" w:lineRule="exact"/>
      <w:ind w:hanging="660"/>
      <w:jc w:val="both"/>
    </w:pPr>
    <w:rPr>
      <w:rFonts w:ascii="Arial" w:hAnsi="Arial" w:cs="Arial"/>
      <w:i/>
      <w:iCs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651A"/>
  </w:style>
  <w:style w:type="paragraph" w:styleId="a7">
    <w:name w:val="footer"/>
    <w:basedOn w:val="a"/>
    <w:link w:val="a8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651A"/>
  </w:style>
  <w:style w:type="character" w:customStyle="1" w:styleId="FontStyle132">
    <w:name w:val="Font Style132"/>
    <w:uiPriority w:val="99"/>
    <w:rsid w:val="00E16666"/>
    <w:rPr>
      <w:rFonts w:ascii="Arial" w:hAnsi="Arial" w:cs="Arial"/>
      <w:color w:val="000000"/>
      <w:sz w:val="18"/>
      <w:szCs w:val="18"/>
    </w:rPr>
  </w:style>
  <w:style w:type="paragraph" w:customStyle="1" w:styleId="a9">
    <w:name w:val="Знак Знак Знак"/>
    <w:basedOn w:val="a"/>
    <w:autoRedefine/>
    <w:rsid w:val="00E6334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a">
    <w:name w:val="Table Grid"/>
    <w:basedOn w:val="a1"/>
    <w:uiPriority w:val="39"/>
    <w:rsid w:val="0040023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EC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952D0"/>
    <w:pPr>
      <w:ind w:left="720"/>
      <w:contextualSpacing/>
    </w:pPr>
  </w:style>
  <w:style w:type="paragraph" w:customStyle="1" w:styleId="Style23">
    <w:name w:val="Style23"/>
    <w:basedOn w:val="a"/>
    <w:uiPriority w:val="99"/>
    <w:rsid w:val="00B57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B5782D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5782D"/>
    <w:rPr>
      <w:rFonts w:ascii="Arial" w:hAnsi="Arial" w:cs="Arial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F71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3">
    <w:name w:val="Font Style73"/>
    <w:uiPriority w:val="99"/>
    <w:rsid w:val="00F711D2"/>
    <w:rPr>
      <w:rFonts w:ascii="Arial" w:hAnsi="Arial"/>
      <w:color w:val="000000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960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960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60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60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96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6047"/>
  </w:style>
  <w:style w:type="paragraph" w:styleId="a3">
    <w:name w:val="Balloon Text"/>
    <w:basedOn w:val="a"/>
    <w:link w:val="a4"/>
    <w:uiPriority w:val="99"/>
    <w:semiHidden/>
    <w:unhideWhenUsed/>
    <w:rsid w:val="00D96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47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uiPriority w:val="99"/>
    <w:rsid w:val="00D9604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61">
    <w:name w:val="Основной текст (6) + Не курсив"/>
    <w:uiPriority w:val="99"/>
    <w:rsid w:val="00D96047"/>
    <w:rPr>
      <w:rFonts w:ascii="Arial" w:hAnsi="Arial" w:cs="Arial"/>
      <w:i w:val="0"/>
      <w:iCs w:val="0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D96047"/>
    <w:pPr>
      <w:widowControl w:val="0"/>
      <w:shd w:val="clear" w:color="auto" w:fill="FFFFFF"/>
      <w:spacing w:before="180" w:after="180" w:line="230" w:lineRule="exact"/>
      <w:ind w:hanging="660"/>
      <w:jc w:val="both"/>
    </w:pPr>
    <w:rPr>
      <w:rFonts w:ascii="Arial" w:hAnsi="Arial" w:cs="Arial"/>
      <w:i/>
      <w:iCs/>
      <w:sz w:val="19"/>
      <w:szCs w:val="19"/>
    </w:rPr>
  </w:style>
  <w:style w:type="paragraph" w:styleId="a5">
    <w:name w:val="header"/>
    <w:basedOn w:val="a"/>
    <w:link w:val="a6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651A"/>
  </w:style>
  <w:style w:type="paragraph" w:styleId="a7">
    <w:name w:val="footer"/>
    <w:basedOn w:val="a"/>
    <w:link w:val="a8"/>
    <w:uiPriority w:val="99"/>
    <w:unhideWhenUsed/>
    <w:rsid w:val="007C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651A"/>
  </w:style>
  <w:style w:type="character" w:customStyle="1" w:styleId="FontStyle132">
    <w:name w:val="Font Style132"/>
    <w:uiPriority w:val="99"/>
    <w:rsid w:val="00E16666"/>
    <w:rPr>
      <w:rFonts w:ascii="Arial" w:hAnsi="Arial" w:cs="Arial"/>
      <w:color w:val="000000"/>
      <w:sz w:val="18"/>
      <w:szCs w:val="18"/>
    </w:rPr>
  </w:style>
  <w:style w:type="paragraph" w:customStyle="1" w:styleId="a9">
    <w:name w:val="Знак Знак Знак"/>
    <w:basedOn w:val="a"/>
    <w:autoRedefine/>
    <w:rsid w:val="00E63347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a">
    <w:name w:val="Table Grid"/>
    <w:basedOn w:val="a1"/>
    <w:uiPriority w:val="39"/>
    <w:rsid w:val="0040023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ob">
    <w:name w:val="tekstob"/>
    <w:basedOn w:val="a"/>
    <w:uiPriority w:val="99"/>
    <w:rsid w:val="00EC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952D0"/>
    <w:pPr>
      <w:ind w:left="720"/>
      <w:contextualSpacing/>
    </w:pPr>
  </w:style>
  <w:style w:type="paragraph" w:customStyle="1" w:styleId="Style23">
    <w:name w:val="Style23"/>
    <w:basedOn w:val="a"/>
    <w:uiPriority w:val="99"/>
    <w:rsid w:val="00B57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0">
    <w:name w:val="Font Style50"/>
    <w:uiPriority w:val="99"/>
    <w:rsid w:val="00B5782D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sid w:val="00B5782D"/>
    <w:rPr>
      <w:rFonts w:ascii="Arial" w:hAnsi="Arial" w:cs="Arial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F71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3">
    <w:name w:val="Font Style73"/>
    <w:uiPriority w:val="99"/>
    <w:rsid w:val="00F711D2"/>
    <w:rPr>
      <w:rFonts w:ascii="Arial" w:hAnsi="Arial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1806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Дулат Джумабеков</cp:lastModifiedBy>
  <cp:revision>480</cp:revision>
  <cp:lastPrinted>2020-02-17T06:50:00Z</cp:lastPrinted>
  <dcterms:created xsi:type="dcterms:W3CDTF">2016-08-11T05:55:00Z</dcterms:created>
  <dcterms:modified xsi:type="dcterms:W3CDTF">2021-06-15T12:40:00Z</dcterms:modified>
</cp:coreProperties>
</file>